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EDE3" w14:textId="77C48F55" w:rsidR="003E2845" w:rsidRDefault="0002079D">
      <w:r>
        <w:t>Treasurer’s Report</w:t>
      </w:r>
    </w:p>
    <w:p w14:paraId="4ABB9FBF" w14:textId="4CCAA089" w:rsidR="0002079D" w:rsidRDefault="00E80A8A">
      <w:r>
        <w:t>January 1, 202</w:t>
      </w:r>
      <w:r w:rsidR="00EA085D">
        <w:t>4</w:t>
      </w:r>
      <w:r>
        <w:t>-</w:t>
      </w:r>
      <w:r w:rsidR="00EA085D">
        <w:t>May 29, 2024</w:t>
      </w:r>
    </w:p>
    <w:p w14:paraId="5A4AB5ED" w14:textId="77B89973" w:rsidR="00EB0B9F" w:rsidRDefault="00EB0B9F"/>
    <w:p w14:paraId="7FE3C74F" w14:textId="2DEB6BEE" w:rsidR="00E52E99" w:rsidRPr="00E52E99" w:rsidRDefault="00E52E99">
      <w:pPr>
        <w:rPr>
          <w:b/>
          <w:bCs/>
        </w:rPr>
      </w:pPr>
      <w:r w:rsidRPr="00E52E99">
        <w:rPr>
          <w:b/>
          <w:bCs/>
        </w:rPr>
        <w:t>Withdrawal Funds/Dispersal of Funds to Support Jira Scholarship:</w:t>
      </w:r>
    </w:p>
    <w:p w14:paraId="76CF47D7" w14:textId="3DE63211" w:rsidR="00EA085D" w:rsidRDefault="00EA085D" w:rsidP="00E52E99">
      <w:r>
        <w:t xml:space="preserve">Fall 2024: anticipate withdrawal of 2 x$5000 scholarships for current students. </w:t>
      </w:r>
    </w:p>
    <w:p w14:paraId="77529808" w14:textId="77777777" w:rsidR="009C3CF8" w:rsidRDefault="009C3CF8" w:rsidP="00E52E99"/>
    <w:p w14:paraId="122A490C" w14:textId="37E567E3" w:rsidR="00E52E99" w:rsidRDefault="00E52E99" w:rsidP="00E52E99">
      <w:pPr>
        <w:rPr>
          <w:b/>
          <w:bCs/>
        </w:rPr>
      </w:pPr>
      <w:r w:rsidRPr="00EB0B9F">
        <w:rPr>
          <w:b/>
          <w:bCs/>
        </w:rPr>
        <w:t>202</w:t>
      </w:r>
      <w:r w:rsidR="00EA085D">
        <w:rPr>
          <w:b/>
          <w:bCs/>
        </w:rPr>
        <w:t>3</w:t>
      </w:r>
      <w:r w:rsidRPr="00EB0B9F">
        <w:rPr>
          <w:b/>
          <w:bCs/>
        </w:rPr>
        <w:t xml:space="preserve"> Taxes</w:t>
      </w:r>
      <w:r w:rsidR="00EA085D">
        <w:rPr>
          <w:b/>
          <w:bCs/>
        </w:rPr>
        <w:t xml:space="preserve"> In Progress</w:t>
      </w:r>
      <w:r>
        <w:rPr>
          <w:b/>
          <w:bCs/>
        </w:rPr>
        <w:t>:</w:t>
      </w:r>
    </w:p>
    <w:p w14:paraId="1F8DFD85" w14:textId="17C1C4EF" w:rsidR="00EA085D" w:rsidRDefault="00EA085D" w:rsidP="00E52E99">
      <w:r>
        <w:t xml:space="preserve">5/29/24: Working with ATA Group on filing our US1099 for the 2023 Tax Year to maintain our 501(c)3 status.  </w:t>
      </w:r>
    </w:p>
    <w:p w14:paraId="19170E60" w14:textId="77777777" w:rsidR="009C3CF8" w:rsidRDefault="009C3CF8" w:rsidP="00E52E99"/>
    <w:p w14:paraId="2D7C564E" w14:textId="18DCF2DC" w:rsidR="00E52E99" w:rsidRPr="00E52E99" w:rsidRDefault="009C3CF8" w:rsidP="00E52E99">
      <w:pPr>
        <w:rPr>
          <w:b/>
          <w:bCs/>
        </w:rPr>
      </w:pPr>
      <w:r>
        <w:rPr>
          <w:b/>
          <w:bCs/>
        </w:rPr>
        <w:t xml:space="preserve">2023 </w:t>
      </w:r>
      <w:r w:rsidRPr="00E52E99">
        <w:rPr>
          <w:b/>
          <w:bCs/>
        </w:rPr>
        <w:t>State of IL</w:t>
      </w:r>
      <w:r w:rsidRPr="00E52E99">
        <w:rPr>
          <w:b/>
          <w:bCs/>
        </w:rPr>
        <w:t xml:space="preserve"> </w:t>
      </w:r>
      <w:r w:rsidR="00E52E99" w:rsidRPr="00E52E99">
        <w:rPr>
          <w:b/>
          <w:bCs/>
        </w:rPr>
        <w:t>Annual Report</w:t>
      </w:r>
    </w:p>
    <w:p w14:paraId="5CD630B8" w14:textId="59AE2D9F" w:rsidR="00BA6154" w:rsidRDefault="00EA085D" w:rsidP="00BA6154">
      <w:r>
        <w:t>Annual Report will be filed in August 2024</w:t>
      </w:r>
    </w:p>
    <w:p w14:paraId="252958E9" w14:textId="77777777" w:rsidR="009C3CF8" w:rsidRDefault="009C3CF8" w:rsidP="00BA6154"/>
    <w:p w14:paraId="01868A65" w14:textId="77777777" w:rsidR="00212FC5" w:rsidRDefault="00EB0B9F">
      <w:r w:rsidRPr="00212FC5">
        <w:rPr>
          <w:b/>
          <w:bCs/>
        </w:rPr>
        <w:t>Website:</w:t>
      </w:r>
      <w:r w:rsidR="00212FC5" w:rsidRPr="00212FC5">
        <w:rPr>
          <w:b/>
          <w:bCs/>
        </w:rPr>
        <w:t xml:space="preserve"> </w:t>
      </w:r>
    </w:p>
    <w:p w14:paraId="2FB14652" w14:textId="08A402BF" w:rsidR="00EB0B9F" w:rsidRDefault="00212FC5">
      <w:r>
        <w:t>$</w:t>
      </w:r>
      <w:r w:rsidR="00EA085D">
        <w:t>74.75</w:t>
      </w:r>
      <w:r>
        <w:t xml:space="preserve"> (</w:t>
      </w:r>
      <w:r w:rsidR="00EA085D">
        <w:t xml:space="preserve">$14.95 monthly, </w:t>
      </w:r>
      <w:r w:rsidR="00BA6154">
        <w:t>January 1</w:t>
      </w:r>
      <w:r>
        <w:t>-</w:t>
      </w:r>
      <w:r w:rsidR="00EA085D">
        <w:t>May 31</w:t>
      </w:r>
      <w:r>
        <w:t>, 202</w:t>
      </w:r>
      <w:r w:rsidR="00EA085D">
        <w:t>4</w:t>
      </w:r>
      <w:r>
        <w:t>)</w:t>
      </w:r>
    </w:p>
    <w:p w14:paraId="127A0FAF" w14:textId="77777777" w:rsidR="00215B02" w:rsidRDefault="00215B02">
      <w:pPr>
        <w:rPr>
          <w:b/>
          <w:bCs/>
        </w:rPr>
      </w:pPr>
    </w:p>
    <w:p w14:paraId="28619B5E" w14:textId="112F9B31" w:rsidR="00EB0B9F" w:rsidRPr="00215B02" w:rsidRDefault="008E16EC">
      <w:pPr>
        <w:rPr>
          <w:color w:val="FF0000"/>
        </w:rPr>
      </w:pPr>
      <w:r w:rsidRPr="00215B02">
        <w:rPr>
          <w:b/>
          <w:bCs/>
          <w:color w:val="FF0000"/>
        </w:rPr>
        <w:t>PayPal Balance:</w:t>
      </w:r>
      <w:r w:rsidRPr="00215B02">
        <w:rPr>
          <w:color w:val="FF0000"/>
        </w:rPr>
        <w:t xml:space="preserve"> $</w:t>
      </w:r>
      <w:r w:rsidR="00AE5523">
        <w:rPr>
          <w:color w:val="FF0000"/>
        </w:rPr>
        <w:t>2</w:t>
      </w:r>
      <w:r w:rsidR="00200793">
        <w:rPr>
          <w:color w:val="FF0000"/>
        </w:rPr>
        <w:t>,</w:t>
      </w:r>
      <w:r w:rsidR="00AE5523">
        <w:rPr>
          <w:color w:val="FF0000"/>
        </w:rPr>
        <w:t>823.17</w:t>
      </w:r>
      <w:r w:rsidR="009A53FE" w:rsidRPr="00215B02">
        <w:rPr>
          <w:color w:val="FF0000"/>
        </w:rPr>
        <w:t xml:space="preserve"> (</w:t>
      </w:r>
      <w:r w:rsidR="00AE5523">
        <w:rPr>
          <w:color w:val="FF0000"/>
        </w:rPr>
        <w:t>May 29, 2024</w:t>
      </w:r>
      <w:r w:rsidR="009A53FE" w:rsidRPr="00215B02">
        <w:rPr>
          <w:color w:val="FF0000"/>
        </w:rPr>
        <w:t>)</w:t>
      </w:r>
    </w:p>
    <w:p w14:paraId="69218D75" w14:textId="68FC20A9" w:rsidR="006A2ECA" w:rsidRPr="00215B02" w:rsidRDefault="006A2ECA">
      <w:pPr>
        <w:rPr>
          <w:color w:val="FF0000"/>
        </w:rPr>
      </w:pPr>
      <w:r w:rsidRPr="00215B02">
        <w:rPr>
          <w:b/>
          <w:bCs/>
          <w:color w:val="FF0000"/>
        </w:rPr>
        <w:t>Vanguard Balance:</w:t>
      </w:r>
      <w:r w:rsidR="00121644" w:rsidRPr="00215B02">
        <w:rPr>
          <w:b/>
          <w:bCs/>
          <w:color w:val="FF0000"/>
        </w:rPr>
        <w:t xml:space="preserve"> </w:t>
      </w:r>
      <w:r w:rsidRPr="00215B02">
        <w:rPr>
          <w:color w:val="FF0000"/>
        </w:rPr>
        <w:t>$</w:t>
      </w:r>
      <w:r w:rsidR="005B60EA">
        <w:rPr>
          <w:color w:val="FF0000"/>
        </w:rPr>
        <w:t>62,778.08</w:t>
      </w:r>
      <w:r w:rsidRPr="00215B02">
        <w:rPr>
          <w:color w:val="FF0000"/>
        </w:rPr>
        <w:t xml:space="preserve"> (</w:t>
      </w:r>
      <w:r w:rsidR="005B60EA">
        <w:rPr>
          <w:color w:val="FF0000"/>
        </w:rPr>
        <w:t>May 29, 2024</w:t>
      </w:r>
      <w:r w:rsidRPr="00215B02">
        <w:rPr>
          <w:color w:val="FF0000"/>
        </w:rPr>
        <w:t>)</w:t>
      </w:r>
    </w:p>
    <w:p w14:paraId="2E63F6EC" w14:textId="31B6333A" w:rsidR="00121644" w:rsidRPr="00215B02" w:rsidRDefault="006A2ECA">
      <w:pPr>
        <w:rPr>
          <w:color w:val="FF0000"/>
        </w:rPr>
      </w:pPr>
      <w:r w:rsidRPr="00215B02">
        <w:rPr>
          <w:b/>
          <w:color w:val="FF0000"/>
        </w:rPr>
        <w:t>USBank Balance:</w:t>
      </w:r>
      <w:r w:rsidR="00121644" w:rsidRPr="00215B02">
        <w:rPr>
          <w:b/>
          <w:color w:val="FF0000"/>
        </w:rPr>
        <w:t xml:space="preserve"> </w:t>
      </w:r>
      <w:r w:rsidR="00121644" w:rsidRPr="00215B02">
        <w:rPr>
          <w:color w:val="FF0000"/>
        </w:rPr>
        <w:t>$</w:t>
      </w:r>
      <w:r w:rsidR="009C3CF8">
        <w:rPr>
          <w:color w:val="FF0000"/>
        </w:rPr>
        <w:t>8,618.94</w:t>
      </w:r>
      <w:r w:rsidR="00121644" w:rsidRPr="00215B02">
        <w:rPr>
          <w:color w:val="FF0000"/>
        </w:rPr>
        <w:t xml:space="preserve"> (</w:t>
      </w:r>
      <w:r w:rsidR="009C3CF8">
        <w:rPr>
          <w:color w:val="FF0000"/>
        </w:rPr>
        <w:t>May 29, 2024</w:t>
      </w:r>
      <w:r w:rsidR="00121644" w:rsidRPr="00215B02">
        <w:rPr>
          <w:color w:val="FF0000"/>
        </w:rPr>
        <w:t>)</w:t>
      </w:r>
    </w:p>
    <w:p w14:paraId="6922E3B4" w14:textId="77777777" w:rsidR="006C7C43" w:rsidRDefault="006C7C43"/>
    <w:p w14:paraId="305A13ED" w14:textId="344FD605" w:rsidR="006C7C43" w:rsidRDefault="006C7C43">
      <w:r>
        <w:t>Respectfully Submitted</w:t>
      </w:r>
    </w:p>
    <w:p w14:paraId="7EA00235" w14:textId="26CAA106" w:rsidR="0002079D" w:rsidRDefault="006C7C43">
      <w:r>
        <w:t>Jonna Peterson, Treasurer</w:t>
      </w:r>
    </w:p>
    <w:p w14:paraId="46903287" w14:textId="0544D351" w:rsidR="00AB251C" w:rsidRDefault="009C3CF8">
      <w:r>
        <w:t>5/29/24</w:t>
      </w:r>
    </w:p>
    <w:sectPr w:rsidR="00AB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380E" w14:textId="77777777" w:rsidR="0002079D" w:rsidRDefault="0002079D" w:rsidP="0002079D">
      <w:pPr>
        <w:spacing w:after="0" w:line="240" w:lineRule="auto"/>
      </w:pPr>
      <w:r>
        <w:separator/>
      </w:r>
    </w:p>
  </w:endnote>
  <w:endnote w:type="continuationSeparator" w:id="0">
    <w:p w14:paraId="59846A86" w14:textId="77777777" w:rsidR="0002079D" w:rsidRDefault="0002079D" w:rsidP="0002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68AE" w14:textId="77777777" w:rsidR="0002079D" w:rsidRDefault="0002079D" w:rsidP="0002079D">
      <w:pPr>
        <w:spacing w:after="0" w:line="240" w:lineRule="auto"/>
      </w:pPr>
      <w:r>
        <w:separator/>
      </w:r>
    </w:p>
  </w:footnote>
  <w:footnote w:type="continuationSeparator" w:id="0">
    <w:p w14:paraId="4DB6B67D" w14:textId="77777777" w:rsidR="0002079D" w:rsidRDefault="0002079D" w:rsidP="0002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6CA2"/>
    <w:multiLevelType w:val="hybridMultilevel"/>
    <w:tmpl w:val="A65A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1"/>
    <w:rsid w:val="0002079D"/>
    <w:rsid w:val="00121644"/>
    <w:rsid w:val="00200793"/>
    <w:rsid w:val="00212FC5"/>
    <w:rsid w:val="00215B02"/>
    <w:rsid w:val="00286EF7"/>
    <w:rsid w:val="0029447D"/>
    <w:rsid w:val="003E2845"/>
    <w:rsid w:val="00407796"/>
    <w:rsid w:val="005B60EA"/>
    <w:rsid w:val="00657F43"/>
    <w:rsid w:val="006A2ECA"/>
    <w:rsid w:val="006C7C43"/>
    <w:rsid w:val="00742284"/>
    <w:rsid w:val="00861561"/>
    <w:rsid w:val="008E16EC"/>
    <w:rsid w:val="00930E2E"/>
    <w:rsid w:val="009A53FE"/>
    <w:rsid w:val="009C3CF8"/>
    <w:rsid w:val="00AB251C"/>
    <w:rsid w:val="00AE5523"/>
    <w:rsid w:val="00B23240"/>
    <w:rsid w:val="00B361C6"/>
    <w:rsid w:val="00BA6154"/>
    <w:rsid w:val="00C31AF1"/>
    <w:rsid w:val="00C97170"/>
    <w:rsid w:val="00D7226A"/>
    <w:rsid w:val="00E52E99"/>
    <w:rsid w:val="00E80A8A"/>
    <w:rsid w:val="00EA085D"/>
    <w:rsid w:val="00E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B729"/>
  <w15:chartTrackingRefBased/>
  <w15:docId w15:val="{F18BC944-641C-4745-AD41-11CE39B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1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15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Jonna</dc:creator>
  <cp:keywords/>
  <dc:description/>
  <cp:lastModifiedBy>Peterson, Jonna</cp:lastModifiedBy>
  <cp:revision>8</cp:revision>
  <dcterms:created xsi:type="dcterms:W3CDTF">2024-05-29T17:22:00Z</dcterms:created>
  <dcterms:modified xsi:type="dcterms:W3CDTF">2024-05-29T17:41:00Z</dcterms:modified>
</cp:coreProperties>
</file>